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9A21" w14:textId="0837DF61" w:rsidR="008912C3" w:rsidRPr="008E11F2" w:rsidRDefault="008912C3" w:rsidP="008912C3">
      <w:pPr>
        <w:jc w:val="center"/>
        <w:rPr>
          <w:rFonts w:ascii="Times New Roman" w:eastAsiaTheme="majorEastAsia" w:hAnsi="Times New Roman" w:cs="Times New Roman"/>
          <w:caps/>
          <w:sz w:val="24"/>
          <w:szCs w:val="24"/>
        </w:rPr>
      </w:pPr>
      <w:r w:rsidRPr="008E11F2">
        <w:rPr>
          <w:rFonts w:ascii="Times New Roman" w:eastAsiaTheme="majorEastAsia" w:hAnsi="Times New Roman" w:cs="Times New Roman"/>
          <w:caps/>
          <w:sz w:val="24"/>
          <w:szCs w:val="24"/>
        </w:rPr>
        <w:t>Overzicht van praktische SPRILA-tools</w:t>
      </w:r>
    </w:p>
    <w:p w14:paraId="0C61F398" w14:textId="77777777" w:rsidR="00680AA1" w:rsidRPr="008E11F2" w:rsidRDefault="00680AA1">
      <w:pPr>
        <w:rPr>
          <w:rFonts w:ascii="Times New Roman" w:hAnsi="Times New Roman" w:cs="Times New Roman"/>
          <w:sz w:val="24"/>
          <w:szCs w:val="24"/>
        </w:rPr>
      </w:pPr>
    </w:p>
    <w:p w14:paraId="5DA16E7B" w14:textId="4F9B9341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  <w:r w:rsidRPr="008E11F2">
        <w:rPr>
          <w:rFonts w:ascii="Times New Roman" w:hAnsi="Times New Roman" w:cs="Times New Roman"/>
          <w:sz w:val="24"/>
          <w:szCs w:val="24"/>
        </w:rPr>
        <w:t xml:space="preserve">SPRILA (Subsidieregeling Private Laadinfrastructuur bij bedrijven - </w:t>
      </w:r>
      <w:hyperlink r:id="rId5" w:history="1">
        <w:r w:rsidRPr="008E11F2">
          <w:rPr>
            <w:rStyle w:val="Hyperlink"/>
            <w:rFonts w:ascii="Times New Roman" w:hAnsi="Times New Roman" w:cs="Times New Roman"/>
            <w:sz w:val="24"/>
            <w:szCs w:val="24"/>
          </w:rPr>
          <w:t>https://bit.ly/4cp3c0b</w:t>
        </w:r>
      </w:hyperlink>
    </w:p>
    <w:p w14:paraId="34AA7658" w14:textId="77777777" w:rsidR="00680AA1" w:rsidRPr="008E11F2" w:rsidRDefault="00680AA1">
      <w:pPr>
        <w:rPr>
          <w:rFonts w:ascii="Times New Roman" w:hAnsi="Times New Roman" w:cs="Times New Roman"/>
          <w:sz w:val="24"/>
          <w:szCs w:val="24"/>
        </w:rPr>
      </w:pPr>
    </w:p>
    <w:p w14:paraId="1CE0E766" w14:textId="1E6CF71D" w:rsidR="00680AA1" w:rsidRPr="008E11F2" w:rsidRDefault="00680AA1">
      <w:pPr>
        <w:rPr>
          <w:rFonts w:ascii="Times New Roman" w:hAnsi="Times New Roman" w:cs="Times New Roman"/>
          <w:sz w:val="24"/>
          <w:szCs w:val="24"/>
        </w:rPr>
      </w:pPr>
      <w:r w:rsidRPr="008E11F2">
        <w:rPr>
          <w:rFonts w:ascii="Times New Roman" w:hAnsi="Times New Roman" w:cs="Times New Roman"/>
          <w:sz w:val="24"/>
          <w:szCs w:val="24"/>
        </w:rPr>
        <w:t xml:space="preserve">SPRILA Advies - </w:t>
      </w:r>
      <w:hyperlink r:id="rId6" w:history="1">
        <w:r w:rsidRPr="008E11F2">
          <w:rPr>
            <w:rStyle w:val="Hyperlink"/>
            <w:rFonts w:ascii="Times New Roman" w:hAnsi="Times New Roman" w:cs="Times New Roman"/>
            <w:sz w:val="24"/>
            <w:szCs w:val="24"/>
          </w:rPr>
          <w:t>https://bit.ly/4fUBifM</w:t>
        </w:r>
      </w:hyperlink>
    </w:p>
    <w:p w14:paraId="3B85EC08" w14:textId="77777777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</w:p>
    <w:p w14:paraId="576BD2C2" w14:textId="5550C67C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  <w:r w:rsidRPr="008E11F2">
        <w:rPr>
          <w:rFonts w:ascii="Times New Roman" w:hAnsi="Times New Roman" w:cs="Times New Roman"/>
          <w:sz w:val="24"/>
          <w:szCs w:val="24"/>
        </w:rPr>
        <w:t xml:space="preserve">Zelf de laadvraag bepalen - </w:t>
      </w:r>
      <w:hyperlink r:id="rId7" w:history="1">
        <w:r w:rsidRPr="008E11F2">
          <w:rPr>
            <w:rStyle w:val="Hyperlink"/>
            <w:rFonts w:ascii="Times New Roman" w:hAnsi="Times New Roman" w:cs="Times New Roman"/>
            <w:sz w:val="24"/>
            <w:szCs w:val="24"/>
          </w:rPr>
          <w:t>https://bit.ly/3CWNe1E</w:t>
        </w:r>
      </w:hyperlink>
    </w:p>
    <w:p w14:paraId="1B101B32" w14:textId="77777777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</w:p>
    <w:p w14:paraId="5E813A36" w14:textId="16DB70AB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  <w:r w:rsidRPr="008E11F2">
        <w:rPr>
          <w:rFonts w:ascii="Times New Roman" w:hAnsi="Times New Roman" w:cs="Times New Roman"/>
          <w:sz w:val="24"/>
          <w:szCs w:val="24"/>
        </w:rPr>
        <w:t xml:space="preserve">Checken of er voldoende capaciteit in uw regio is - </w:t>
      </w:r>
      <w:hyperlink r:id="rId8" w:history="1">
        <w:r w:rsidRPr="008E11F2">
          <w:rPr>
            <w:rStyle w:val="Hyperlink"/>
            <w:rFonts w:ascii="Times New Roman" w:hAnsi="Times New Roman" w:cs="Times New Roman"/>
            <w:sz w:val="24"/>
            <w:szCs w:val="24"/>
          </w:rPr>
          <w:t>https://bit.ly/3QbU06</w:t>
        </w:r>
      </w:hyperlink>
      <w:r w:rsidRPr="008E1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E57EF" w14:textId="77777777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</w:p>
    <w:p w14:paraId="7E88D5F2" w14:textId="7B7E1FFE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  <w:r w:rsidRPr="008E11F2">
        <w:rPr>
          <w:rFonts w:ascii="Times New Roman" w:hAnsi="Times New Roman" w:cs="Times New Roman"/>
          <w:sz w:val="24"/>
          <w:szCs w:val="24"/>
        </w:rPr>
        <w:t xml:space="preserve">Brochure ‘Een netaansluiting regelen voor je elektrische wagenpark, hoe doe je dat?’ - </w:t>
      </w:r>
      <w:hyperlink r:id="rId9" w:history="1">
        <w:r w:rsidRPr="008E11F2">
          <w:rPr>
            <w:rStyle w:val="Hyperlink"/>
            <w:rFonts w:ascii="Times New Roman" w:hAnsi="Times New Roman" w:cs="Times New Roman"/>
            <w:sz w:val="24"/>
            <w:szCs w:val="24"/>
          </w:rPr>
          <w:t>https://bit.ly/4hSzvry</w:t>
        </w:r>
      </w:hyperlink>
      <w:r w:rsidRPr="008E1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07860" w14:textId="77777777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</w:p>
    <w:p w14:paraId="2952AD35" w14:textId="309E453E" w:rsidR="00680AA1" w:rsidRPr="008E11F2" w:rsidRDefault="00680AA1" w:rsidP="00680AA1">
      <w:pPr>
        <w:rPr>
          <w:rFonts w:ascii="Times New Roman" w:hAnsi="Times New Roman" w:cs="Times New Roman"/>
          <w:sz w:val="24"/>
          <w:szCs w:val="24"/>
        </w:rPr>
      </w:pPr>
      <w:r w:rsidRPr="008E11F2">
        <w:rPr>
          <w:rFonts w:ascii="Times New Roman" w:hAnsi="Times New Roman" w:cs="Times New Roman"/>
          <w:sz w:val="24"/>
          <w:szCs w:val="24"/>
        </w:rPr>
        <w:t xml:space="preserve">Modelovereenkomst in geval u uw laadinfrastructuur wilt openstellen voor derden - </w:t>
      </w:r>
      <w:hyperlink r:id="rId10" w:history="1">
        <w:r w:rsidRPr="008E11F2">
          <w:rPr>
            <w:rStyle w:val="Hyperlink"/>
            <w:rFonts w:ascii="Times New Roman" w:hAnsi="Times New Roman" w:cs="Times New Roman"/>
            <w:sz w:val="24"/>
            <w:szCs w:val="24"/>
          </w:rPr>
          <w:t>https://bit.ly/3QbUJF2</w:t>
        </w:r>
      </w:hyperlink>
    </w:p>
    <w:sectPr w:rsidR="00680AA1" w:rsidRPr="008E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C5ADA"/>
    <w:multiLevelType w:val="hybridMultilevel"/>
    <w:tmpl w:val="79F088A0"/>
    <w:lvl w:ilvl="0" w:tplc="5B2AB3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6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A1"/>
    <w:rsid w:val="0009675E"/>
    <w:rsid w:val="000A3318"/>
    <w:rsid w:val="00116552"/>
    <w:rsid w:val="001F3920"/>
    <w:rsid w:val="001F5883"/>
    <w:rsid w:val="00253990"/>
    <w:rsid w:val="002D4D9C"/>
    <w:rsid w:val="00315EEA"/>
    <w:rsid w:val="00680AA1"/>
    <w:rsid w:val="00843FA0"/>
    <w:rsid w:val="008912C3"/>
    <w:rsid w:val="008E11F2"/>
    <w:rsid w:val="009653BD"/>
    <w:rsid w:val="00CC0E21"/>
    <w:rsid w:val="00CD140E"/>
    <w:rsid w:val="00D03DA0"/>
    <w:rsid w:val="00D20F0D"/>
    <w:rsid w:val="00EC27A0"/>
    <w:rsid w:val="00F7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315"/>
  <w15:chartTrackingRefBased/>
  <w15:docId w15:val="{297AEAAE-D2C6-4E68-803B-8B6025BF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0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0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0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0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0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0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0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0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0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0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0A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0A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0A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0A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0A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0A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0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0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0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0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0A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0A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0A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0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0A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0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80AA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QbU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CWNe1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4fUBif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4cp3c0b" TargetMode="External"/><Relationship Id="rId10" Type="http://schemas.openxmlformats.org/officeDocument/2006/relationships/hyperlink" Target="https://bit.ly/3QbUJ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hSzvr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Raeskin</dc:creator>
  <cp:keywords/>
  <dc:description/>
  <cp:lastModifiedBy>Yvonne VAN DER VELDEN</cp:lastModifiedBy>
  <cp:revision>3</cp:revision>
  <cp:lastPrinted>2025-08-03T18:30:00Z</cp:lastPrinted>
  <dcterms:created xsi:type="dcterms:W3CDTF">2025-09-10T06:36:00Z</dcterms:created>
  <dcterms:modified xsi:type="dcterms:W3CDTF">2025-09-18T13:13:00Z</dcterms:modified>
</cp:coreProperties>
</file>